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674C85">
        <w:rPr>
          <w:sz w:val="28"/>
          <w:szCs w:val="28"/>
        </w:rPr>
        <w:t xml:space="preserve">            № 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674C85">
        <w:rPr>
          <w:b/>
          <w:bCs/>
          <w:sz w:val="28"/>
          <w:szCs w:val="28"/>
        </w:rPr>
        <w:t>Кармало-Аделяково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674C85">
        <w:rPr>
          <w:b/>
          <w:bCs/>
          <w:sz w:val="28"/>
          <w:szCs w:val="28"/>
        </w:rPr>
        <w:t xml:space="preserve"> 9а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674C85">
        <w:rPr>
          <w:b/>
          <w:bCs/>
          <w:sz w:val="28"/>
          <w:szCs w:val="28"/>
        </w:rPr>
        <w:t>03 ноября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674C85">
        <w:rPr>
          <w:b/>
          <w:sz w:val="28"/>
          <w:szCs w:val="28"/>
        </w:rPr>
        <w:t>Кармало-Аделяково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674C85">
        <w:rPr>
          <w:bCs/>
          <w:sz w:val="28"/>
          <w:szCs w:val="28"/>
        </w:rPr>
        <w:t>Кармало-Аделяково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74C85">
        <w:t xml:space="preserve">Кармало-Аделяково 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674C85">
        <w:t>Кармало-Аделяково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674C85">
        <w:t>Кармало-Аделяково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674C85">
        <w:t>Кармало-Аделяково</w:t>
      </w:r>
      <w:r w:rsidRPr="00546348">
        <w:t xml:space="preserve"> муниципального района </w:t>
      </w:r>
      <w:r>
        <w:t>Сергиевский Самарской области №</w:t>
      </w:r>
      <w:r w:rsidR="00674C85">
        <w:t xml:space="preserve"> 9а</w:t>
      </w:r>
      <w:r>
        <w:t xml:space="preserve"> от </w:t>
      </w:r>
      <w:r w:rsidR="00674C85">
        <w:t>03.11.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</w:t>
      </w:r>
      <w:r w:rsidR="00C4063D">
        <w:rPr>
          <w:sz w:val="28"/>
          <w:szCs w:val="28"/>
        </w:rPr>
        <w:lastRenderedPageBreak/>
        <w:t xml:space="preserve">Кармало-Аделяково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C4063D">
        <w:rPr>
          <w:sz w:val="28"/>
          <w:szCs w:val="28"/>
        </w:rPr>
        <w:t xml:space="preserve">Кармало-Аделяково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C4063D">
        <w:t>03.11.2015</w:t>
      </w:r>
      <w:r w:rsidR="003B0139">
        <w:t xml:space="preserve"> года</w:t>
      </w:r>
      <w:r w:rsidRPr="00546348">
        <w:t xml:space="preserve">. 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C4063D">
        <w:rPr>
          <w:sz w:val="28"/>
          <w:szCs w:val="28"/>
        </w:rPr>
        <w:t>Кармало-Аделяково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</w:t>
      </w:r>
      <w:r w:rsidRPr="00546348">
        <w:rPr>
          <w:sz w:val="28"/>
          <w:szCs w:val="28"/>
        </w:rPr>
        <w:t xml:space="preserve">         </w:t>
      </w:r>
      <w:bookmarkEnd w:id="0"/>
      <w:r w:rsidR="00C4063D">
        <w:rPr>
          <w:sz w:val="28"/>
          <w:szCs w:val="28"/>
        </w:rPr>
        <w:t>Малиновский Н.П.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4063D">
        <w:rPr>
          <w:sz w:val="28"/>
          <w:szCs w:val="28"/>
        </w:rPr>
        <w:t>Кармало-Аделяково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</w:t>
      </w:r>
      <w:r w:rsidR="00C4063D">
        <w:rPr>
          <w:sz w:val="28"/>
          <w:szCs w:val="28"/>
        </w:rPr>
        <w:t>Карягин О.М.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1"/>
    <w:rsid w:val="003B0139"/>
    <w:rsid w:val="00433E61"/>
    <w:rsid w:val="00495EF6"/>
    <w:rsid w:val="004C2180"/>
    <w:rsid w:val="005E07E0"/>
    <w:rsid w:val="00674C85"/>
    <w:rsid w:val="007075A1"/>
    <w:rsid w:val="00823BF8"/>
    <w:rsid w:val="00840D38"/>
    <w:rsid w:val="00913229"/>
    <w:rsid w:val="009B317D"/>
    <w:rsid w:val="00B04FB4"/>
    <w:rsid w:val="00C36A8F"/>
    <w:rsid w:val="00C4063D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D3B2-E69B-4299-A54A-C638973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K-Adelyakovo</cp:lastModifiedBy>
  <cp:revision>16</cp:revision>
  <dcterms:created xsi:type="dcterms:W3CDTF">2015-12-10T10:55:00Z</dcterms:created>
  <dcterms:modified xsi:type="dcterms:W3CDTF">2015-12-16T12:19:00Z</dcterms:modified>
</cp:coreProperties>
</file>